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185"/>
        <w:tblW w:w="1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40"/>
      </w:tblGrid>
      <w:tr w:rsidR="00394F44" w:rsidRPr="00394F44" w:rsidTr="00394F44">
        <w:trPr>
          <w:trHeight w:val="600"/>
        </w:trPr>
        <w:tc>
          <w:tcPr>
            <w:tcW w:w="6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394F44" w:rsidRPr="00394F44" w:rsidRDefault="00394F44" w:rsidP="00394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94F44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394F44" w:rsidRPr="00394F44" w:rsidRDefault="00394F44" w:rsidP="00394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94F44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Numer karty</w:t>
            </w:r>
          </w:p>
        </w:tc>
      </w:tr>
      <w:tr w:rsidR="00394F44" w:rsidRPr="00394F44" w:rsidTr="00394F4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44" w:rsidRPr="00394F44" w:rsidRDefault="00394F44" w:rsidP="00394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4F4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44" w:rsidRPr="00394F44" w:rsidRDefault="00394F44" w:rsidP="00394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4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1m</w:t>
            </w:r>
          </w:p>
        </w:tc>
      </w:tr>
      <w:tr w:rsidR="00394F44" w:rsidRPr="00394F44" w:rsidTr="00394F4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44" w:rsidRPr="00394F44" w:rsidRDefault="00394F44" w:rsidP="00394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4F4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44" w:rsidRPr="00394F44" w:rsidRDefault="00394F44" w:rsidP="00394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4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3m</w:t>
            </w:r>
          </w:p>
        </w:tc>
      </w:tr>
      <w:tr w:rsidR="00394F44" w:rsidRPr="00394F44" w:rsidTr="00394F4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44" w:rsidRPr="00394F44" w:rsidRDefault="00394F44" w:rsidP="00394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4F4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44" w:rsidRPr="00394F44" w:rsidRDefault="00394F44" w:rsidP="00394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4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5m</w:t>
            </w:r>
          </w:p>
        </w:tc>
      </w:tr>
      <w:tr w:rsidR="00394F44" w:rsidRPr="00394F44" w:rsidTr="00394F4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44" w:rsidRPr="00394F44" w:rsidRDefault="00394F44" w:rsidP="00394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4F4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44" w:rsidRPr="00394F44" w:rsidRDefault="00394F44" w:rsidP="00394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4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6m</w:t>
            </w:r>
          </w:p>
        </w:tc>
      </w:tr>
      <w:tr w:rsidR="00394F44" w:rsidRPr="00394F44" w:rsidTr="00394F4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44" w:rsidRPr="00394F44" w:rsidRDefault="00394F44" w:rsidP="00394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4F4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44" w:rsidRPr="00394F44" w:rsidRDefault="00394F44" w:rsidP="00394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4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7m</w:t>
            </w:r>
          </w:p>
        </w:tc>
      </w:tr>
      <w:tr w:rsidR="00394F44" w:rsidRPr="00394F44" w:rsidTr="00394F4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44" w:rsidRPr="00394F44" w:rsidRDefault="00394F44" w:rsidP="00394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4F44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44" w:rsidRPr="00394F44" w:rsidRDefault="00394F44" w:rsidP="00394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4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</w:tr>
      <w:tr w:rsidR="00394F44" w:rsidRPr="00394F44" w:rsidTr="00394F4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44" w:rsidRPr="00394F44" w:rsidRDefault="00394F44" w:rsidP="00394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4F44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44" w:rsidRPr="00394F44" w:rsidRDefault="00394F44" w:rsidP="00394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4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</w:tr>
      <w:tr w:rsidR="00394F44" w:rsidRPr="00394F44" w:rsidTr="00394F4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44" w:rsidRPr="00394F44" w:rsidRDefault="00394F44" w:rsidP="00394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4F44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44" w:rsidRPr="00394F44" w:rsidRDefault="00394F44" w:rsidP="00394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4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2m</w:t>
            </w:r>
          </w:p>
        </w:tc>
      </w:tr>
      <w:tr w:rsidR="00394F44" w:rsidRPr="00394F44" w:rsidTr="00394F4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44" w:rsidRPr="00394F44" w:rsidRDefault="00394F44" w:rsidP="00394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4F44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44" w:rsidRPr="00394F44" w:rsidRDefault="00394F44" w:rsidP="00394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4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</w:tr>
      <w:tr w:rsidR="00394F44" w:rsidRPr="00394F44" w:rsidTr="00394F4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44" w:rsidRPr="00394F44" w:rsidRDefault="00394F44" w:rsidP="00394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4F44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44" w:rsidRPr="00394F44" w:rsidRDefault="00394F44" w:rsidP="00394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4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</w:tr>
    </w:tbl>
    <w:p w:rsidR="00394F44" w:rsidRDefault="00394F44" w:rsidP="00394F44">
      <w:pPr>
        <w:jc w:val="center"/>
        <w:rPr>
          <w:b/>
        </w:rPr>
      </w:pPr>
      <w:r>
        <w:t xml:space="preserve">Wyniki rekrutacji do warsztatów </w:t>
      </w:r>
      <w:r w:rsidRPr="00394F44">
        <w:t xml:space="preserve">serowarskich  </w:t>
      </w:r>
      <w:r w:rsidRPr="00394F44">
        <w:t>w ramach zadania</w:t>
      </w:r>
      <w:r>
        <w:rPr>
          <w:b/>
        </w:rPr>
        <w:t xml:space="preserve"> „Małopolskie tradycje serowarskie”</w:t>
      </w:r>
    </w:p>
    <w:p w:rsidR="00C02628" w:rsidRDefault="00C02628">
      <w:bookmarkStart w:id="0" w:name="_GoBack"/>
      <w:bookmarkEnd w:id="0"/>
    </w:p>
    <w:sectPr w:rsidR="00C02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78"/>
    <w:rsid w:val="00394F44"/>
    <w:rsid w:val="00731278"/>
    <w:rsid w:val="00C0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149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brejkowska</dc:creator>
  <cp:keywords/>
  <dc:description/>
  <cp:lastModifiedBy>brejkowska</cp:lastModifiedBy>
  <cp:revision>2</cp:revision>
  <dcterms:created xsi:type="dcterms:W3CDTF">2024-07-02T09:22:00Z</dcterms:created>
  <dcterms:modified xsi:type="dcterms:W3CDTF">2024-07-02T09:26:00Z</dcterms:modified>
</cp:coreProperties>
</file>